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广西师范大学202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 w:cs="黑体"/>
          <w:b/>
          <w:sz w:val="36"/>
          <w:szCs w:val="36"/>
        </w:rPr>
        <w:t>年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本科学生</w:t>
      </w:r>
      <w:r>
        <w:rPr>
          <w:rFonts w:hint="eastAsia" w:ascii="黑体" w:hAnsi="黑体" w:eastAsia="黑体" w:cs="黑体"/>
          <w:b/>
          <w:sz w:val="36"/>
          <w:szCs w:val="36"/>
        </w:rPr>
        <w:t>教学信息员</w:t>
      </w:r>
    </w:p>
    <w:p>
      <w:pPr>
        <w:widowControl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sz w:val="36"/>
          <w:szCs w:val="36"/>
        </w:rPr>
        <w:t>换届暨评优</w:t>
      </w:r>
      <w:r>
        <w:rPr>
          <w:rFonts w:hint="eastAsia" w:ascii="黑体" w:hAnsi="黑体" w:eastAsia="黑体" w:cs="黑体"/>
          <w:b/>
          <w:sz w:val="36"/>
          <w:szCs w:val="36"/>
          <w:lang w:val="en-US" w:eastAsia="zh-CN"/>
        </w:rPr>
        <w:t>会议</w:t>
      </w:r>
      <w:r>
        <w:rPr>
          <w:rFonts w:hint="eastAsia" w:ascii="黑体" w:hAnsi="黑体" w:eastAsia="黑体" w:cs="黑体"/>
          <w:b/>
          <w:sz w:val="36"/>
          <w:szCs w:val="36"/>
        </w:rPr>
        <w:t>参会回执</w:t>
      </w:r>
    </w:p>
    <w:tbl>
      <w:tblPr>
        <w:tblStyle w:val="5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3075"/>
        <w:gridCol w:w="1155"/>
        <w:gridCol w:w="1755"/>
        <w:gridCol w:w="19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学院</w:t>
            </w: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  <w:t>文学院/新闻与传播学院</w:t>
            </w: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  <w:t>张三</w:t>
            </w: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  <w:t>3088888888</w:t>
            </w: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6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30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75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911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Cs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注：参会回执以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各学院（部）本科学生教学信息工作组</w:t>
      </w:r>
      <w:r>
        <w:rPr>
          <w:rFonts w:hint="eastAsia" w:ascii="宋体" w:hAnsi="宋体" w:eastAsia="宋体"/>
          <w:color w:val="000000" w:themeColor="text1"/>
          <w14:textFill>
            <w14:solidFill>
              <w14:schemeClr w14:val="tx1"/>
            </w14:solidFill>
          </w14:textFill>
        </w:rPr>
        <w:t>为单位收集。</w:t>
      </w:r>
      <w:bookmarkStart w:id="0" w:name="_GoBack"/>
      <w:bookmarkEnd w:id="0"/>
    </w:p>
    <w:p>
      <w:pPr>
        <w:rPr>
          <w:rFonts w:ascii="宋体" w:hAnsi="宋体" w:eastAsia="宋体"/>
          <w:b/>
          <w:bCs/>
          <w:color w:val="FF0000"/>
        </w:rPr>
      </w:pPr>
    </w:p>
    <w:sectPr>
      <w:footerReference r:id="rId3" w:type="default"/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3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3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CkxETLAQAAkgMAAA4AAABkcnMvZTJvRG9jLnhtbK1TS27bMBDdF8gd&#10;CO5jyW7QuoLloICRoEDRBkh7AJqiLAL8YYa25B6gvUFX3XTfc/kcGerjFMkmi2yoGQ755r3H0eq6&#10;s4YdFKD2ruTzWc6ZctJX2u1K/v3bzeWSM4zCVcJ4p0p+VMiv1xdvVm0o1MI33lQKGIE4LNpQ8ibG&#10;UGQZykZZgTMflKNi7cGKSCnssgpES+jWZIs8f5e1HqoAXipE2t0MRT4iwksAfV1rqTZe7q1ycUAF&#10;ZUQkSdjogHzds61rJePXukYVmSk5KY39Sk0o3qY1W69EsQMRGi1HCuIlFJ5oskI7anqG2ogo2B70&#10;MyirJXj0dZxJb7NBSO8IqZjnT7y5b0RQvRayGsPZdHw9WPnlcAdMVyW/yj+858wJS29++v3r9Off&#10;6e9P9jY51AYs6OB9uIMxQwqT3K4Gm74khHW9q8ezq6qLTNLmfLlYLnMyXFJtSggne7weAOOt8pal&#10;oORAz9a7KQ6fMQ5HpyOpm3Fpdf5GGzNU006WaA7EUhS7bTey3frqSCpp6Am88fCDs5aevOSOJpwz&#10;88mRo2k6pgCmYDsFwkm6WPKBF4aP+0jte26p2dBh5EBP1asbxyrNwv95f+rxV1o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l1uVLQAAAABQEAAA8AAAAAAAAAAQAgAAAAIgAAAGRycy9kb3ducmV2&#10;LnhtbFBLAQIUABQAAAAIAIdO4kAQpMREywEAAJIDAAAOAAAAAAAAAAEAIAAAAB8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3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mYmI1MzZiOTFkNWFkZTU5ZjJlMjU2OWRhOWNmZDUifQ=="/>
  </w:docVars>
  <w:rsids>
    <w:rsidRoot w:val="003446F3"/>
    <w:rsid w:val="0016077F"/>
    <w:rsid w:val="001D6BD1"/>
    <w:rsid w:val="002E18DE"/>
    <w:rsid w:val="003434AE"/>
    <w:rsid w:val="003446F3"/>
    <w:rsid w:val="00551836"/>
    <w:rsid w:val="00C567B2"/>
    <w:rsid w:val="00CF5592"/>
    <w:rsid w:val="00FA596A"/>
    <w:rsid w:val="07E95D1A"/>
    <w:rsid w:val="199B6E4C"/>
    <w:rsid w:val="1DB47B00"/>
    <w:rsid w:val="22702340"/>
    <w:rsid w:val="269229A8"/>
    <w:rsid w:val="293935AF"/>
    <w:rsid w:val="2BB37649"/>
    <w:rsid w:val="3E772957"/>
    <w:rsid w:val="422E75D1"/>
    <w:rsid w:val="4C6D519A"/>
    <w:rsid w:val="6CCA55DB"/>
    <w:rsid w:val="7A321BA4"/>
    <w:rsid w:val="7C262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Calibri" w:hAnsi="Calibri"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98</Characters>
  <Lines>1</Lines>
  <Paragraphs>1</Paragraphs>
  <TotalTime>12</TotalTime>
  <ScaleCrop>false</ScaleCrop>
  <LinksUpToDate>false</LinksUpToDate>
  <CharactersWithSpaces>98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2021-04-26T16:44:00Z</dcterms:created>
  <dc:creator>王 忆萍</dc:creator>
  <cp:lastModifiedBy>天空的颜色√</cp:lastModifiedBy>
  <dcterms:modified xsi:type="dcterms:W3CDTF">2023-06-06T03:52:31Z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9190B384A8504983A17AC56F87009950</vt:lpwstr>
  </property>
</Properties>
</file>